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246" w:rsidRPr="003E0D00" w:rsidRDefault="00314246" w:rsidP="00314246">
      <w:pPr>
        <w:jc w:val="center"/>
        <w:rPr>
          <w:rFonts w:ascii="Liberation Serif" w:hAnsi="Liberation Serif"/>
          <w:sz w:val="27"/>
          <w:szCs w:val="27"/>
        </w:rPr>
      </w:pPr>
      <w:r w:rsidRPr="003E0D00">
        <w:rPr>
          <w:rFonts w:ascii="Liberation Serif" w:hAnsi="Liberation Serif"/>
          <w:noProof/>
          <w:sz w:val="27"/>
          <w:szCs w:val="27"/>
        </w:rPr>
        <w:drawing>
          <wp:inline distT="0" distB="0" distL="0" distR="0" wp14:anchorId="714E241C" wp14:editId="5DCC403B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246" w:rsidRPr="003E0D00" w:rsidRDefault="00314246" w:rsidP="00314246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3E0D00">
        <w:rPr>
          <w:rFonts w:ascii="Liberation Serif" w:hAnsi="Liberation Serif"/>
          <w:b/>
          <w:sz w:val="28"/>
          <w:szCs w:val="28"/>
        </w:rPr>
        <w:t>Г</w:t>
      </w:r>
      <w:r w:rsidRPr="003E0D00">
        <w:rPr>
          <w:rFonts w:ascii="Liberation Serif" w:hAnsi="Liberation Serif"/>
          <w:b/>
          <w:bCs/>
          <w:sz w:val="28"/>
          <w:szCs w:val="28"/>
        </w:rPr>
        <w:t>ЛАВА МУНИЦИПАЛЬНОГО ОБРАЗОВАНИЯ</w:t>
      </w:r>
    </w:p>
    <w:p w:rsidR="00314246" w:rsidRPr="003E0D00" w:rsidRDefault="00314246" w:rsidP="00314246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3E0D00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314246" w:rsidRPr="00064066" w:rsidRDefault="00314246" w:rsidP="00314246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Cs w:val="28"/>
        </w:rPr>
      </w:pPr>
      <w:r w:rsidRPr="00064066">
        <w:rPr>
          <w:rFonts w:ascii="Liberation Serif" w:hAnsi="Liberation Serif"/>
          <w:spacing w:val="100"/>
          <w:szCs w:val="28"/>
        </w:rPr>
        <w:t>ПОСТАНОВЛЕНИЕ</w:t>
      </w:r>
    </w:p>
    <w:p w:rsidR="00314246" w:rsidRPr="00064066" w:rsidRDefault="00314246" w:rsidP="00314246">
      <w:pPr>
        <w:rPr>
          <w:rFonts w:ascii="Liberation Serif" w:hAnsi="Liberation Serif"/>
          <w:sz w:val="28"/>
          <w:szCs w:val="28"/>
        </w:rPr>
      </w:pPr>
    </w:p>
    <w:p w:rsidR="00314246" w:rsidRPr="00B76B27" w:rsidRDefault="00B76B27" w:rsidP="00314246">
      <w:pPr>
        <w:pStyle w:val="7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27.02.2024</w:t>
      </w:r>
      <w:r w:rsidR="00314246">
        <w:rPr>
          <w:rFonts w:ascii="Liberation Serif" w:hAnsi="Liberation Serif"/>
          <w:szCs w:val="28"/>
        </w:rPr>
        <w:t xml:space="preserve">                                               </w:t>
      </w:r>
      <w:r>
        <w:rPr>
          <w:rFonts w:ascii="Liberation Serif" w:hAnsi="Liberation Serif"/>
          <w:szCs w:val="28"/>
        </w:rPr>
        <w:t xml:space="preserve">                                                     № </w:t>
      </w:r>
      <w:r>
        <w:rPr>
          <w:rFonts w:ascii="Liberation Serif" w:hAnsi="Liberation Serif"/>
          <w:szCs w:val="28"/>
          <w:u w:val="single"/>
        </w:rPr>
        <w:t>334</w:t>
      </w:r>
    </w:p>
    <w:p w:rsidR="00314246" w:rsidRPr="00064066" w:rsidRDefault="00314246" w:rsidP="00314246">
      <w:pPr>
        <w:pStyle w:val="7"/>
        <w:rPr>
          <w:rFonts w:ascii="Liberation Serif" w:hAnsi="Liberation Serif"/>
          <w:szCs w:val="28"/>
        </w:rPr>
      </w:pPr>
      <w:r w:rsidRPr="00064066">
        <w:rPr>
          <w:rFonts w:ascii="Liberation Serif" w:hAnsi="Liberation Serif"/>
          <w:szCs w:val="28"/>
        </w:rPr>
        <w:tab/>
      </w:r>
      <w:r w:rsidRPr="00064066">
        <w:rPr>
          <w:rFonts w:ascii="Liberation Serif" w:hAnsi="Liberation Serif"/>
          <w:szCs w:val="28"/>
        </w:rPr>
        <w:tab/>
      </w:r>
      <w:r w:rsidRPr="00064066">
        <w:rPr>
          <w:rFonts w:ascii="Liberation Serif" w:hAnsi="Liberation Serif"/>
          <w:szCs w:val="28"/>
        </w:rPr>
        <w:tab/>
      </w:r>
      <w:r w:rsidRPr="00064066">
        <w:rPr>
          <w:rFonts w:ascii="Liberation Serif" w:hAnsi="Liberation Serif"/>
          <w:szCs w:val="28"/>
        </w:rPr>
        <w:tab/>
      </w:r>
      <w:r w:rsidRPr="00064066">
        <w:rPr>
          <w:rFonts w:ascii="Liberation Serif" w:hAnsi="Liberation Serif"/>
          <w:szCs w:val="28"/>
        </w:rPr>
        <w:tab/>
      </w:r>
      <w:r w:rsidRPr="00064066"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 xml:space="preserve">                               </w:t>
      </w:r>
      <w:r w:rsidRPr="00064066">
        <w:rPr>
          <w:rFonts w:ascii="Liberation Serif" w:hAnsi="Liberation Serif"/>
          <w:szCs w:val="28"/>
        </w:rPr>
        <w:tab/>
      </w:r>
      <w:r w:rsidRPr="00280D8F">
        <w:rPr>
          <w:rFonts w:ascii="Liberation Serif" w:hAnsi="Liberation Serif"/>
          <w:szCs w:val="28"/>
          <w:highlight w:val="yellow"/>
        </w:rPr>
        <w:t xml:space="preserve"> </w:t>
      </w:r>
    </w:p>
    <w:p w:rsidR="00314246" w:rsidRPr="00064066" w:rsidRDefault="00314246" w:rsidP="00314246">
      <w:pPr>
        <w:pStyle w:val="7"/>
        <w:jc w:val="center"/>
        <w:rPr>
          <w:rFonts w:ascii="Liberation Serif" w:hAnsi="Liberation Serif"/>
          <w:szCs w:val="28"/>
        </w:rPr>
      </w:pPr>
      <w:r w:rsidRPr="00064066">
        <w:rPr>
          <w:rFonts w:ascii="Liberation Serif" w:hAnsi="Liberation Serif"/>
          <w:szCs w:val="28"/>
        </w:rPr>
        <w:t xml:space="preserve">п. </w:t>
      </w:r>
      <w:proofErr w:type="spellStart"/>
      <w:r w:rsidRPr="00064066">
        <w:rPr>
          <w:rFonts w:ascii="Liberation Serif" w:hAnsi="Liberation Serif"/>
          <w:szCs w:val="28"/>
        </w:rPr>
        <w:t>Мартюш</w:t>
      </w:r>
      <w:proofErr w:type="spellEnd"/>
    </w:p>
    <w:p w:rsidR="00314246" w:rsidRPr="00064066" w:rsidRDefault="00314246" w:rsidP="00314246">
      <w:pPr>
        <w:rPr>
          <w:rFonts w:ascii="Liberation Serif" w:hAnsi="Liberation Serif"/>
        </w:rPr>
      </w:pPr>
    </w:p>
    <w:p w:rsidR="00314246" w:rsidRPr="00B747AF" w:rsidRDefault="00314246" w:rsidP="00314246">
      <w:pPr>
        <w:rPr>
          <w:rFonts w:ascii="Liberation Serif" w:hAnsi="Liberation Serif"/>
          <w:b/>
          <w:i/>
          <w:sz w:val="28"/>
          <w:szCs w:val="28"/>
        </w:rPr>
      </w:pPr>
    </w:p>
    <w:p w:rsidR="00314246" w:rsidRPr="00B747AF" w:rsidRDefault="00314246" w:rsidP="00314246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B747AF">
        <w:rPr>
          <w:rFonts w:ascii="Liberation Serif" w:hAnsi="Liberation Serif"/>
          <w:b/>
          <w:i/>
          <w:sz w:val="28"/>
          <w:szCs w:val="28"/>
        </w:rPr>
        <w:t>О предоставлени</w:t>
      </w:r>
      <w:r>
        <w:rPr>
          <w:rFonts w:ascii="Liberation Serif" w:hAnsi="Liberation Serif"/>
          <w:b/>
          <w:i/>
          <w:sz w:val="28"/>
          <w:szCs w:val="28"/>
        </w:rPr>
        <w:t>и</w:t>
      </w:r>
      <w:r w:rsidRPr="00B747AF">
        <w:rPr>
          <w:rFonts w:ascii="Liberation Serif" w:hAnsi="Liberation Serif"/>
          <w:b/>
          <w:i/>
          <w:sz w:val="28"/>
          <w:szCs w:val="28"/>
        </w:rPr>
        <w:t xml:space="preserve"> в 2024 году из </w:t>
      </w:r>
      <w:r w:rsidRPr="00B747AF">
        <w:rPr>
          <w:rFonts w:ascii="Liberation Serif" w:hAnsi="Liberation Serif" w:cs="Liberation Serif"/>
          <w:b/>
          <w:i/>
          <w:sz w:val="28"/>
          <w:szCs w:val="28"/>
        </w:rPr>
        <w:t>бюджета Каменского городского округа</w:t>
      </w:r>
      <w:r w:rsidRPr="00B747AF">
        <w:rPr>
          <w:rFonts w:ascii="Liberation Serif" w:hAnsi="Liberation Serif"/>
          <w:b/>
          <w:i/>
          <w:sz w:val="28"/>
          <w:szCs w:val="28"/>
        </w:rPr>
        <w:t xml:space="preserve"> гранта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городского округа в периодических печатных изданиях, распространяемых на территории Каменского городского округа</w:t>
      </w:r>
    </w:p>
    <w:bookmarkEnd w:id="0"/>
    <w:p w:rsidR="00314246" w:rsidRDefault="00314246" w:rsidP="00314246">
      <w:pPr>
        <w:ind w:firstLine="708"/>
        <w:jc w:val="center"/>
        <w:rPr>
          <w:rFonts w:ascii="Liberation Serif" w:hAnsi="Liberation Serif"/>
          <w:sz w:val="28"/>
          <w:szCs w:val="28"/>
        </w:rPr>
      </w:pPr>
    </w:p>
    <w:p w:rsidR="00314246" w:rsidRPr="00093E50" w:rsidRDefault="00314246" w:rsidP="00314246">
      <w:pPr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64066">
        <w:rPr>
          <w:rFonts w:ascii="Liberation Serif" w:hAnsi="Liberation Serif"/>
          <w:sz w:val="28"/>
          <w:szCs w:val="28"/>
        </w:rPr>
        <w:t xml:space="preserve">В соответствии с </w:t>
      </w:r>
      <w:r>
        <w:rPr>
          <w:rFonts w:ascii="Liberation Serif" w:hAnsi="Liberation Serif"/>
          <w:sz w:val="28"/>
          <w:szCs w:val="28"/>
        </w:rPr>
        <w:t>П</w:t>
      </w:r>
      <w:r w:rsidRPr="00064066">
        <w:rPr>
          <w:rFonts w:ascii="Liberation Serif" w:hAnsi="Liberation Serif"/>
          <w:sz w:val="28"/>
          <w:szCs w:val="28"/>
        </w:rPr>
        <w:t xml:space="preserve">остановлением Главы Каменского городского округа от </w:t>
      </w:r>
      <w:r w:rsidRPr="004F03B9">
        <w:rPr>
          <w:rFonts w:ascii="Liberation Serif" w:hAnsi="Liberation Serif"/>
          <w:sz w:val="28"/>
          <w:szCs w:val="28"/>
        </w:rPr>
        <w:t>08.02.2024 г. № 216 «</w:t>
      </w:r>
      <w:r w:rsidRPr="004F293C">
        <w:rPr>
          <w:rFonts w:ascii="Liberation Serif" w:hAnsi="Liberation Serif"/>
          <w:sz w:val="28"/>
          <w:szCs w:val="28"/>
        </w:rPr>
        <w:t>Об утверждении Порядка предоставления гранта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городского округа в периодических печатных изданиях, распространяемых на территории Каменского городского округа»</w:t>
      </w:r>
      <w:r w:rsidRPr="00064066">
        <w:rPr>
          <w:rFonts w:ascii="Liberation Serif" w:hAnsi="Liberation Serif"/>
          <w:sz w:val="28"/>
          <w:szCs w:val="28"/>
        </w:rPr>
        <w:t xml:space="preserve">, </w:t>
      </w:r>
      <w:r w:rsidRPr="00093E50">
        <w:rPr>
          <w:rFonts w:ascii="Liberation Serif" w:hAnsi="Liberation Serif"/>
          <w:sz w:val="28"/>
          <w:szCs w:val="28"/>
        </w:rPr>
        <w:t xml:space="preserve">Постановлением Главы Каменского городского округа от </w:t>
      </w:r>
      <w:r>
        <w:rPr>
          <w:rFonts w:ascii="Liberation Serif" w:hAnsi="Liberation Serif"/>
          <w:sz w:val="28"/>
          <w:szCs w:val="28"/>
        </w:rPr>
        <w:t>08.02.2024 г.</w:t>
      </w:r>
      <w:r>
        <w:rPr>
          <w:rFonts w:ascii="Liberation Serif" w:hAnsi="Liberation Serif"/>
          <w:sz w:val="28"/>
          <w:szCs w:val="28"/>
        </w:rPr>
        <w:tab/>
        <w:t xml:space="preserve">№ </w:t>
      </w:r>
      <w:r w:rsidRPr="00F90D75">
        <w:rPr>
          <w:rFonts w:ascii="Liberation Serif" w:hAnsi="Liberation Serif"/>
          <w:sz w:val="28"/>
          <w:szCs w:val="28"/>
        </w:rPr>
        <w:t>217</w:t>
      </w:r>
      <w:r w:rsidRPr="00621C1B">
        <w:rPr>
          <w:rFonts w:ascii="Liberation Serif" w:hAnsi="Liberation Serif"/>
          <w:sz w:val="28"/>
          <w:szCs w:val="28"/>
        </w:rPr>
        <w:t xml:space="preserve">  </w:t>
      </w:r>
      <w:r w:rsidRPr="00093E50">
        <w:rPr>
          <w:rFonts w:ascii="Liberation Serif" w:hAnsi="Liberation Serif"/>
          <w:sz w:val="28"/>
          <w:szCs w:val="28"/>
        </w:rPr>
        <w:t>«</w:t>
      </w:r>
      <w:r w:rsidRPr="00B747AF">
        <w:rPr>
          <w:rFonts w:ascii="Liberation Serif" w:hAnsi="Liberation Serif"/>
          <w:sz w:val="28"/>
          <w:szCs w:val="28"/>
        </w:rPr>
        <w:t>О проведении отбора по результатам</w:t>
      </w:r>
      <w:proofErr w:type="gramEnd"/>
      <w:r w:rsidRPr="00B747AF">
        <w:rPr>
          <w:rFonts w:ascii="Liberation Serif" w:hAnsi="Liberation Serif"/>
          <w:sz w:val="28"/>
          <w:szCs w:val="28"/>
        </w:rPr>
        <w:t xml:space="preserve"> запроса предложений на предоставление в 2024 году </w:t>
      </w:r>
      <w:proofErr w:type="gramStart"/>
      <w:r w:rsidRPr="00B747AF">
        <w:rPr>
          <w:rFonts w:ascii="Liberation Serif" w:hAnsi="Liberation Serif"/>
          <w:sz w:val="28"/>
          <w:szCs w:val="28"/>
        </w:rPr>
        <w:t xml:space="preserve">из </w:t>
      </w:r>
      <w:r w:rsidRPr="00B747AF">
        <w:rPr>
          <w:rFonts w:ascii="Liberation Serif" w:hAnsi="Liberation Serif" w:cs="Liberation Serif"/>
          <w:sz w:val="28"/>
          <w:szCs w:val="28"/>
        </w:rPr>
        <w:t>бюджета Каменского городского округа</w:t>
      </w:r>
      <w:r w:rsidRPr="00B747AF">
        <w:rPr>
          <w:rFonts w:ascii="Liberation Serif" w:hAnsi="Liberation Serif"/>
          <w:sz w:val="28"/>
          <w:szCs w:val="28"/>
        </w:rPr>
        <w:t xml:space="preserve"> гранта в форме субсидии некоммерческим организациям на реализацию проектов по размещению информации о деятельности</w:t>
      </w:r>
      <w:proofErr w:type="gramEnd"/>
      <w:r w:rsidRPr="00B747AF">
        <w:rPr>
          <w:rFonts w:ascii="Liberation Serif" w:hAnsi="Liberation Serif"/>
          <w:sz w:val="28"/>
          <w:szCs w:val="28"/>
        </w:rPr>
        <w:t xml:space="preserve"> органов местного самоуправления Каменского городского округа в периодических печатных изданиях, распространяемых на территории Каменского городского округа</w:t>
      </w:r>
      <w:r w:rsidRPr="00093E50">
        <w:rPr>
          <w:rFonts w:ascii="Liberation Serif" w:hAnsi="Liberation Serif"/>
          <w:sz w:val="28"/>
          <w:szCs w:val="28"/>
        </w:rPr>
        <w:t>», Уставом Каменского городского округа</w:t>
      </w:r>
    </w:p>
    <w:p w:rsidR="00314246" w:rsidRDefault="00314246" w:rsidP="00314246">
      <w:pPr>
        <w:rPr>
          <w:rFonts w:ascii="Liberation Serif" w:hAnsi="Liberation Serif"/>
          <w:b/>
          <w:sz w:val="28"/>
          <w:szCs w:val="28"/>
        </w:rPr>
      </w:pPr>
      <w:r w:rsidRPr="00093E50">
        <w:rPr>
          <w:rFonts w:ascii="Liberation Serif" w:hAnsi="Liberation Serif"/>
          <w:b/>
          <w:sz w:val="28"/>
          <w:szCs w:val="28"/>
        </w:rPr>
        <w:t>ПОСТАНОВЛЯЮ:</w:t>
      </w:r>
    </w:p>
    <w:p w:rsidR="00314246" w:rsidRDefault="00314246" w:rsidP="00314246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064066">
        <w:rPr>
          <w:rFonts w:ascii="Liberation Serif" w:hAnsi="Liberation Serif"/>
          <w:sz w:val="28"/>
          <w:szCs w:val="28"/>
        </w:rPr>
        <w:t xml:space="preserve">1. </w:t>
      </w:r>
      <w:r>
        <w:rPr>
          <w:rFonts w:ascii="Liberation Serif" w:hAnsi="Liberation Serif"/>
          <w:sz w:val="28"/>
          <w:szCs w:val="28"/>
        </w:rPr>
        <w:t xml:space="preserve">Предоставить </w:t>
      </w:r>
      <w:r w:rsidRPr="00B747AF">
        <w:rPr>
          <w:rFonts w:ascii="Liberation Serif" w:hAnsi="Liberation Serif"/>
          <w:sz w:val="28"/>
          <w:szCs w:val="28"/>
        </w:rPr>
        <w:t xml:space="preserve">из </w:t>
      </w:r>
      <w:r w:rsidRPr="00B747AF">
        <w:rPr>
          <w:rFonts w:ascii="Liberation Serif" w:hAnsi="Liberation Serif" w:cs="Liberation Serif"/>
          <w:sz w:val="28"/>
          <w:szCs w:val="28"/>
        </w:rPr>
        <w:t>бюджета Каменского городского округа</w:t>
      </w:r>
      <w:r>
        <w:rPr>
          <w:rFonts w:ascii="Liberation Serif" w:hAnsi="Liberation Serif"/>
          <w:sz w:val="28"/>
          <w:szCs w:val="28"/>
        </w:rPr>
        <w:t xml:space="preserve"> грант</w:t>
      </w:r>
      <w:r w:rsidRPr="00B747AF">
        <w:rPr>
          <w:rFonts w:ascii="Liberation Serif" w:hAnsi="Liberation Serif"/>
          <w:sz w:val="28"/>
          <w:szCs w:val="28"/>
        </w:rPr>
        <w:t xml:space="preserve">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городского округа в периодических печатных изданиях, распространяемых на территории Каменского городского округа</w:t>
      </w:r>
      <w:r>
        <w:rPr>
          <w:rFonts w:ascii="Liberation Serif" w:hAnsi="Liberation Serif"/>
          <w:sz w:val="28"/>
          <w:szCs w:val="28"/>
        </w:rPr>
        <w:t>,</w:t>
      </w:r>
      <w:r w:rsidRPr="00B747AF">
        <w:rPr>
          <w:rFonts w:ascii="Liberation Serif" w:hAnsi="Liberation Serif"/>
          <w:sz w:val="28"/>
          <w:szCs w:val="28"/>
        </w:rPr>
        <w:t xml:space="preserve"> </w:t>
      </w:r>
      <w:r w:rsidRPr="00064066">
        <w:rPr>
          <w:rFonts w:ascii="Liberation Serif" w:hAnsi="Liberation Serif"/>
          <w:sz w:val="28"/>
          <w:szCs w:val="28"/>
        </w:rPr>
        <w:t>некоммерческ</w:t>
      </w:r>
      <w:r>
        <w:rPr>
          <w:rFonts w:ascii="Liberation Serif" w:hAnsi="Liberation Serif"/>
          <w:sz w:val="28"/>
          <w:szCs w:val="28"/>
        </w:rPr>
        <w:t>ой</w:t>
      </w:r>
      <w:r w:rsidRPr="00064066">
        <w:rPr>
          <w:rFonts w:ascii="Liberation Serif" w:hAnsi="Liberation Serif"/>
          <w:sz w:val="28"/>
          <w:szCs w:val="28"/>
        </w:rPr>
        <w:t xml:space="preserve"> организаци</w:t>
      </w:r>
      <w:r>
        <w:rPr>
          <w:rFonts w:ascii="Liberation Serif" w:hAnsi="Liberation Serif"/>
          <w:sz w:val="28"/>
          <w:szCs w:val="28"/>
        </w:rPr>
        <w:t>и</w:t>
      </w:r>
      <w:r w:rsidRPr="00064066">
        <w:rPr>
          <w:rFonts w:ascii="Liberation Serif" w:hAnsi="Liberation Serif"/>
          <w:sz w:val="28"/>
          <w:szCs w:val="28"/>
        </w:rPr>
        <w:t xml:space="preserve"> Государственное автономное учреждение печати Свердловской области «Редакция газеты «Пламя»</w:t>
      </w:r>
      <w:r>
        <w:rPr>
          <w:rFonts w:ascii="Liberation Serif" w:hAnsi="Liberation Serif"/>
          <w:sz w:val="28"/>
          <w:szCs w:val="28"/>
        </w:rPr>
        <w:t xml:space="preserve"> в размере </w:t>
      </w:r>
      <w:r w:rsidRPr="00CB5E99">
        <w:rPr>
          <w:rFonts w:ascii="Liberation Serif" w:hAnsi="Liberation Serif"/>
          <w:sz w:val="28"/>
          <w:szCs w:val="28"/>
        </w:rPr>
        <w:t>1 258 000</w:t>
      </w:r>
      <w:r w:rsidRPr="00322372">
        <w:rPr>
          <w:rFonts w:ascii="Liberation Serif" w:hAnsi="Liberation Serif"/>
          <w:sz w:val="28"/>
          <w:szCs w:val="28"/>
        </w:rPr>
        <w:t xml:space="preserve"> (один миллион двести пятьдесят восемь тысяч) руб. 00 коп.</w:t>
      </w:r>
      <w:r>
        <w:rPr>
          <w:rFonts w:ascii="Liberation Serif" w:hAnsi="Liberation Serif"/>
          <w:sz w:val="28"/>
          <w:szCs w:val="28"/>
        </w:rPr>
        <w:tab/>
      </w:r>
    </w:p>
    <w:p w:rsidR="00314246" w:rsidRDefault="00314246" w:rsidP="00314246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064066">
        <w:rPr>
          <w:rFonts w:ascii="Liberation Serif" w:hAnsi="Liberation Serif"/>
          <w:sz w:val="28"/>
          <w:szCs w:val="28"/>
        </w:rPr>
        <w:t xml:space="preserve">2. </w:t>
      </w:r>
      <w:r w:rsidRPr="004949AE">
        <w:rPr>
          <w:rFonts w:ascii="Liberation Serif" w:hAnsi="Liberation Serif"/>
          <w:sz w:val="28"/>
          <w:szCs w:val="28"/>
        </w:rPr>
        <w:t xml:space="preserve">В срок до </w:t>
      </w:r>
      <w:r w:rsidRPr="00112FB7">
        <w:rPr>
          <w:rFonts w:ascii="Liberation Serif" w:hAnsi="Liberation Serif"/>
          <w:sz w:val="28"/>
          <w:szCs w:val="28"/>
        </w:rPr>
        <w:t>7 марта 2024</w:t>
      </w:r>
      <w:r w:rsidRPr="00064066">
        <w:rPr>
          <w:rFonts w:ascii="Liberation Serif" w:hAnsi="Liberation Serif"/>
          <w:sz w:val="28"/>
          <w:szCs w:val="28"/>
        </w:rPr>
        <w:t xml:space="preserve"> года заключить с Государственным автономным учреждением печати Свердловской области «Редакция газеты </w:t>
      </w:r>
      <w:r w:rsidRPr="00064066">
        <w:rPr>
          <w:rFonts w:ascii="Liberation Serif" w:hAnsi="Liberation Serif"/>
          <w:sz w:val="28"/>
          <w:szCs w:val="28"/>
        </w:rPr>
        <w:lastRenderedPageBreak/>
        <w:t xml:space="preserve">«Пламя» </w:t>
      </w:r>
      <w:r>
        <w:rPr>
          <w:rFonts w:ascii="Liberation Serif" w:hAnsi="Liberation Serif"/>
          <w:sz w:val="28"/>
          <w:szCs w:val="28"/>
        </w:rPr>
        <w:t>С</w:t>
      </w:r>
      <w:r w:rsidRPr="00064066">
        <w:rPr>
          <w:rFonts w:ascii="Liberation Serif" w:hAnsi="Liberation Serif"/>
          <w:sz w:val="28"/>
          <w:szCs w:val="28"/>
        </w:rPr>
        <w:t>оглашение о предоставлении гранта в форме субсидии из местного бюджета на реализацию проекта по размещению информации о деятельности органов местного самоуправления Каменского городского округа на следующих условиях:</w:t>
      </w:r>
    </w:p>
    <w:p w:rsidR="00314246" w:rsidRPr="00322372" w:rsidRDefault="00314246" w:rsidP="00314246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22372">
        <w:rPr>
          <w:rFonts w:ascii="Liberation Serif" w:hAnsi="Liberation Serif"/>
          <w:sz w:val="28"/>
          <w:szCs w:val="28"/>
        </w:rPr>
        <w:t>1) Размер субсидии –</w:t>
      </w:r>
      <w:r w:rsidRPr="00CB5E99">
        <w:rPr>
          <w:rFonts w:ascii="Liberation Serif" w:hAnsi="Liberation Serif"/>
          <w:sz w:val="28"/>
          <w:szCs w:val="28"/>
        </w:rPr>
        <w:t>1 258 000</w:t>
      </w:r>
      <w:r w:rsidRPr="00322372">
        <w:rPr>
          <w:rFonts w:ascii="Liberation Serif" w:hAnsi="Liberation Serif"/>
          <w:sz w:val="28"/>
          <w:szCs w:val="28"/>
        </w:rPr>
        <w:t xml:space="preserve"> (один миллион двести пятьдесят восемь тысяч) руб. 00 коп.</w:t>
      </w:r>
    </w:p>
    <w:p w:rsidR="00314246" w:rsidRPr="00064066" w:rsidRDefault="00314246" w:rsidP="00314246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322372">
        <w:rPr>
          <w:rFonts w:ascii="Liberation Serif" w:hAnsi="Liberation Serif"/>
          <w:sz w:val="28"/>
          <w:szCs w:val="28"/>
        </w:rPr>
        <w:t>2) Стоимость размещения 1 кв. см. информации в печатном издании – 2</w:t>
      </w:r>
      <w:r>
        <w:rPr>
          <w:rFonts w:ascii="Liberation Serif" w:hAnsi="Liberation Serif"/>
          <w:sz w:val="28"/>
          <w:szCs w:val="28"/>
        </w:rPr>
        <w:t>,5</w:t>
      </w:r>
      <w:r w:rsidRPr="00322372">
        <w:rPr>
          <w:rFonts w:ascii="Liberation Serif" w:hAnsi="Liberation Serif"/>
          <w:sz w:val="28"/>
          <w:szCs w:val="28"/>
        </w:rPr>
        <w:t xml:space="preserve"> рубля.</w:t>
      </w:r>
    </w:p>
    <w:p w:rsidR="00314246" w:rsidRDefault="00314246" w:rsidP="00314246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3. Настоящее постановление вступает со дня его подписания.</w:t>
      </w:r>
    </w:p>
    <w:p w:rsidR="00314246" w:rsidRDefault="00314246" w:rsidP="00314246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Pr="0038785E">
        <w:rPr>
          <w:rFonts w:ascii="Liberation Serif" w:hAnsi="Liberation Serif" w:cs="Times New Roman"/>
          <w:sz w:val="28"/>
          <w:szCs w:val="28"/>
        </w:rPr>
        <w:t xml:space="preserve">. Настоящее </w:t>
      </w:r>
      <w:r>
        <w:rPr>
          <w:rFonts w:ascii="Liberation Serif" w:hAnsi="Liberation Serif" w:cs="Times New Roman"/>
          <w:sz w:val="28"/>
          <w:szCs w:val="28"/>
        </w:rPr>
        <w:t>п</w:t>
      </w:r>
      <w:r w:rsidRPr="0038785E">
        <w:rPr>
          <w:rFonts w:ascii="Liberation Serif" w:hAnsi="Liberation Serif" w:cs="Times New Roman"/>
          <w:sz w:val="28"/>
          <w:szCs w:val="28"/>
        </w:rPr>
        <w:t>остановление разместить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6BB9">
        <w:rPr>
          <w:rFonts w:ascii="Liberation Serif" w:hAnsi="Liberation Serif"/>
          <w:sz w:val="28"/>
          <w:szCs w:val="28"/>
        </w:rPr>
        <w:t xml:space="preserve">на </w:t>
      </w:r>
      <w:r w:rsidRPr="006F03E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и на </w:t>
      </w:r>
      <w:r w:rsidRPr="0038785E">
        <w:rPr>
          <w:rFonts w:ascii="Liberation Serif" w:hAnsi="Liberation Serif" w:cs="Times New Roman"/>
          <w:sz w:val="28"/>
          <w:szCs w:val="28"/>
        </w:rPr>
        <w:t>официальном сайте муниципального образования «Каменский городской округ».</w:t>
      </w:r>
    </w:p>
    <w:p w:rsidR="00314246" w:rsidRPr="006F03E5" w:rsidRDefault="00314246" w:rsidP="00314246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Pr="0038785E">
        <w:rPr>
          <w:rFonts w:ascii="Liberation Serif" w:hAnsi="Liberation Serif" w:cs="Times New Roman"/>
          <w:sz w:val="28"/>
          <w:szCs w:val="28"/>
        </w:rPr>
        <w:t>. Конт</w:t>
      </w:r>
      <w:r>
        <w:rPr>
          <w:rFonts w:ascii="Liberation Serif" w:hAnsi="Liberation Serif" w:cs="Times New Roman"/>
          <w:sz w:val="28"/>
          <w:szCs w:val="28"/>
        </w:rPr>
        <w:t>роль за исполнением настоящего п</w:t>
      </w:r>
      <w:r w:rsidRPr="0038785E">
        <w:rPr>
          <w:rFonts w:ascii="Liberation Serif" w:hAnsi="Liberation Serif" w:cs="Times New Roman"/>
          <w:sz w:val="28"/>
          <w:szCs w:val="28"/>
        </w:rPr>
        <w:t xml:space="preserve">остановления </w:t>
      </w:r>
      <w:r>
        <w:rPr>
          <w:rFonts w:ascii="Liberation Serif" w:hAnsi="Liberation Serif" w:cs="Times New Roman"/>
          <w:sz w:val="28"/>
          <w:szCs w:val="28"/>
        </w:rPr>
        <w:t>оставляю за собой</w:t>
      </w:r>
      <w:r w:rsidRPr="0038785E">
        <w:rPr>
          <w:rFonts w:ascii="Liberation Serif" w:hAnsi="Liberation Serif" w:cs="Times New Roman"/>
          <w:sz w:val="28"/>
          <w:szCs w:val="28"/>
        </w:rPr>
        <w:t>.</w:t>
      </w:r>
    </w:p>
    <w:p w:rsidR="00314246" w:rsidRDefault="00314246" w:rsidP="00314246">
      <w:pPr>
        <w:tabs>
          <w:tab w:val="left" w:pos="7605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 w:rsidRPr="003E0D00">
        <w:rPr>
          <w:rFonts w:ascii="Liberation Serif" w:hAnsi="Liberation Serif"/>
          <w:sz w:val="28"/>
          <w:szCs w:val="28"/>
        </w:rPr>
        <w:tab/>
      </w:r>
    </w:p>
    <w:p w:rsidR="00314246" w:rsidRDefault="00314246" w:rsidP="00314246">
      <w:pPr>
        <w:tabs>
          <w:tab w:val="left" w:pos="7605"/>
        </w:tabs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314246" w:rsidRDefault="00314246" w:rsidP="00314246">
      <w:pPr>
        <w:tabs>
          <w:tab w:val="left" w:pos="7605"/>
        </w:tabs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314246" w:rsidRPr="003E0D00" w:rsidRDefault="00314246" w:rsidP="00314246">
      <w:pPr>
        <w:tabs>
          <w:tab w:val="left" w:pos="7605"/>
        </w:tabs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314246" w:rsidRPr="003E0D00" w:rsidRDefault="00314246" w:rsidP="00314246">
      <w:pPr>
        <w:jc w:val="both"/>
        <w:rPr>
          <w:rFonts w:ascii="Liberation Serif" w:hAnsi="Liberation Serif"/>
          <w:b/>
          <w:spacing w:val="62"/>
          <w:sz w:val="28"/>
          <w:szCs w:val="28"/>
        </w:rPr>
      </w:pPr>
      <w:r w:rsidRPr="003E0D00">
        <w:rPr>
          <w:rFonts w:ascii="Liberation Serif" w:hAnsi="Liberation Serif"/>
          <w:sz w:val="28"/>
          <w:szCs w:val="28"/>
        </w:rPr>
        <w:t>Глав</w:t>
      </w:r>
      <w:r>
        <w:rPr>
          <w:rFonts w:ascii="Liberation Serif" w:hAnsi="Liberation Serif"/>
          <w:sz w:val="28"/>
          <w:szCs w:val="28"/>
        </w:rPr>
        <w:t>а городского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                 </w:t>
      </w:r>
      <w:r w:rsidRPr="0038785E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Pr="0038785E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314246" w:rsidRDefault="00314246" w:rsidP="00314246"/>
    <w:p w:rsidR="00314246" w:rsidRDefault="00314246" w:rsidP="00314246"/>
    <w:p w:rsidR="00314246" w:rsidRDefault="00314246" w:rsidP="00314246"/>
    <w:p w:rsidR="00314246" w:rsidRDefault="00314246" w:rsidP="00314246"/>
    <w:p w:rsidR="00314246" w:rsidRDefault="00314246" w:rsidP="00314246"/>
    <w:p w:rsidR="00314246" w:rsidRDefault="00314246" w:rsidP="00314246"/>
    <w:p w:rsidR="00314246" w:rsidRDefault="00314246" w:rsidP="00314246"/>
    <w:p w:rsidR="00314246" w:rsidRDefault="00314246" w:rsidP="00314246"/>
    <w:p w:rsidR="00314246" w:rsidRDefault="00314246" w:rsidP="00314246"/>
    <w:p w:rsidR="00314246" w:rsidRDefault="00314246" w:rsidP="00314246"/>
    <w:p w:rsidR="00314246" w:rsidRDefault="00314246" w:rsidP="00314246"/>
    <w:p w:rsidR="00314246" w:rsidRDefault="00314246" w:rsidP="00314246"/>
    <w:p w:rsidR="00314246" w:rsidRDefault="00314246" w:rsidP="00314246"/>
    <w:p w:rsidR="00314246" w:rsidRDefault="00314246" w:rsidP="00314246"/>
    <w:p w:rsidR="00314246" w:rsidRDefault="00314246" w:rsidP="00314246"/>
    <w:p w:rsidR="00314246" w:rsidRDefault="00314246" w:rsidP="00314246"/>
    <w:p w:rsidR="00314246" w:rsidRDefault="00314246" w:rsidP="00314246"/>
    <w:p w:rsidR="00314246" w:rsidRDefault="00314246" w:rsidP="00314246"/>
    <w:p w:rsidR="00314246" w:rsidRDefault="00314246" w:rsidP="00314246"/>
    <w:p w:rsidR="00314246" w:rsidRDefault="00314246" w:rsidP="00314246"/>
    <w:p w:rsidR="00314246" w:rsidRDefault="00314246" w:rsidP="00314246"/>
    <w:p w:rsidR="00314246" w:rsidRDefault="00314246" w:rsidP="00314246"/>
    <w:p w:rsidR="00314246" w:rsidRDefault="00314246" w:rsidP="00314246"/>
    <w:p w:rsidR="00314246" w:rsidRDefault="00314246" w:rsidP="00314246"/>
    <w:p w:rsidR="00314246" w:rsidRDefault="00314246" w:rsidP="00314246"/>
    <w:p w:rsidR="00314246" w:rsidRDefault="00314246" w:rsidP="00314246"/>
    <w:p w:rsidR="00314246" w:rsidRDefault="00314246" w:rsidP="00314246"/>
    <w:sectPr w:rsidR="00314246" w:rsidSect="003A79C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DD6" w:rsidRDefault="00120DD6">
      <w:r>
        <w:separator/>
      </w:r>
    </w:p>
  </w:endnote>
  <w:endnote w:type="continuationSeparator" w:id="0">
    <w:p w:rsidR="00120DD6" w:rsidRDefault="0012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DD6" w:rsidRDefault="00120DD6">
      <w:r>
        <w:separator/>
      </w:r>
    </w:p>
  </w:footnote>
  <w:footnote w:type="continuationSeparator" w:id="0">
    <w:p w:rsidR="00120DD6" w:rsidRDefault="00120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5563337"/>
      <w:docPartObj>
        <w:docPartGallery w:val="Page Numbers (Top of Page)"/>
        <w:docPartUnique/>
      </w:docPartObj>
    </w:sdtPr>
    <w:sdtEndPr/>
    <w:sdtContent>
      <w:p w:rsidR="003A79C5" w:rsidRDefault="003142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B27">
          <w:rPr>
            <w:noProof/>
          </w:rPr>
          <w:t>2</w:t>
        </w:r>
        <w:r>
          <w:fldChar w:fldCharType="end"/>
        </w:r>
      </w:p>
    </w:sdtContent>
  </w:sdt>
  <w:p w:rsidR="003A79C5" w:rsidRDefault="00120DD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D51A7"/>
    <w:multiLevelType w:val="hybridMultilevel"/>
    <w:tmpl w:val="22964D02"/>
    <w:lvl w:ilvl="0" w:tplc="B2C85200">
      <w:start w:val="1"/>
      <w:numFmt w:val="decimal"/>
      <w:lvlText w:val="%1."/>
      <w:lvlJc w:val="left"/>
      <w:pPr>
        <w:ind w:left="1069" w:hanging="360"/>
      </w:pPr>
      <w:rPr>
        <w:rFonts w:eastAsia="Times New Roman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246"/>
    <w:rsid w:val="0011443B"/>
    <w:rsid w:val="00120DD6"/>
    <w:rsid w:val="00314246"/>
    <w:rsid w:val="00B7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1424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314246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1424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142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142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42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42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6B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6B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1424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314246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1424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142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142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42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42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6B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6B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Настя</cp:lastModifiedBy>
  <cp:revision>2</cp:revision>
  <cp:lastPrinted>2024-02-27T09:30:00Z</cp:lastPrinted>
  <dcterms:created xsi:type="dcterms:W3CDTF">2024-02-22T06:53:00Z</dcterms:created>
  <dcterms:modified xsi:type="dcterms:W3CDTF">2024-02-27T09:32:00Z</dcterms:modified>
</cp:coreProperties>
</file>